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1798" w14:textId="77777777" w:rsidR="00003834" w:rsidRPr="000C5C1D" w:rsidRDefault="00003834" w:rsidP="00003834">
      <w:pPr>
        <w:pStyle w:val="Ttulo"/>
        <w:rPr>
          <w:rFonts w:ascii="Book Antiqua" w:hAnsi="Book Antiqua"/>
          <w:b/>
          <w:sz w:val="18"/>
          <w:szCs w:val="12"/>
        </w:rPr>
      </w:pPr>
    </w:p>
    <w:p w14:paraId="63802C03" w14:textId="77777777" w:rsidR="00003834" w:rsidRPr="0077042F" w:rsidRDefault="00003834" w:rsidP="00003834">
      <w:pPr>
        <w:pStyle w:val="Ttul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SOL·LICITUD D'AUTORITZACIÓ PROVISIONAL PER A ACTUAR COM A ENTRENADOR </w:t>
      </w:r>
      <w:r w:rsidR="0077042F">
        <w:rPr>
          <w:rFonts w:ascii="Book Antiqua" w:hAnsi="Book Antiqua"/>
          <w:b/>
          <w:sz w:val="28"/>
        </w:rPr>
        <w:t xml:space="preserve">VOLEIBOL O </w:t>
      </w:r>
      <w:r w:rsidR="007163D7" w:rsidRPr="0077042F">
        <w:rPr>
          <w:rFonts w:ascii="Book Antiqua" w:hAnsi="Book Antiqua"/>
          <w:b/>
          <w:sz w:val="28"/>
        </w:rPr>
        <w:t>VOLEIBOL DE PLATJA</w:t>
      </w:r>
    </w:p>
    <w:p w14:paraId="47254A6D" w14:textId="77777777" w:rsidR="00003834" w:rsidRPr="000C5C1D" w:rsidRDefault="00003834" w:rsidP="00003834">
      <w:pPr>
        <w:pStyle w:val="Ttulo"/>
        <w:rPr>
          <w:rFonts w:ascii="Book Antiqua" w:hAnsi="Book Antiqua"/>
          <w:b/>
          <w:sz w:val="16"/>
          <w:szCs w:val="14"/>
        </w:rPr>
      </w:pPr>
    </w:p>
    <w:p w14:paraId="7CA5218B" w14:textId="77777777" w:rsidR="00003834" w:rsidRDefault="00003834" w:rsidP="00003834">
      <w:pPr>
        <w:pStyle w:val="Ttulo"/>
        <w:rPr>
          <w:rFonts w:ascii="Book Antiqua" w:hAnsi="Book Antiqua"/>
          <w:sz w:val="22"/>
        </w:rPr>
      </w:pPr>
    </w:p>
    <w:tbl>
      <w:tblPr>
        <w:tblW w:w="94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921"/>
        <w:gridCol w:w="2480"/>
        <w:gridCol w:w="2041"/>
      </w:tblGrid>
      <w:tr w:rsidR="00003834" w14:paraId="1649DAC8" w14:textId="77777777" w:rsidTr="00A71AE5">
        <w:tc>
          <w:tcPr>
            <w:tcW w:w="4039" w:type="dxa"/>
            <w:hideMark/>
          </w:tcPr>
          <w:p w14:paraId="6604CB8D" w14:textId="17CE460A" w:rsidR="00003834" w:rsidRDefault="00003834">
            <w:pPr>
              <w:pStyle w:val="Subttulo"/>
            </w:pPr>
            <w:r>
              <w:t>MODEL: NV – 7</w:t>
            </w:r>
          </w:p>
        </w:tc>
        <w:tc>
          <w:tcPr>
            <w:tcW w:w="921" w:type="dxa"/>
          </w:tcPr>
          <w:p w14:paraId="6101DC61" w14:textId="77777777" w:rsidR="00003834" w:rsidRDefault="0000383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480" w:type="dxa"/>
            <w:hideMark/>
          </w:tcPr>
          <w:p w14:paraId="1F704E41" w14:textId="77777777" w:rsidR="00003834" w:rsidRDefault="00003834">
            <w:pPr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TEMPORADA: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76E55C" w14:textId="77777777" w:rsidR="00003834" w:rsidRDefault="0000383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03834" w14:paraId="1AE447C4" w14:textId="77777777" w:rsidTr="00A71AE5">
        <w:trPr>
          <w:trHeight w:val="20"/>
        </w:trPr>
        <w:tc>
          <w:tcPr>
            <w:tcW w:w="4039" w:type="dxa"/>
          </w:tcPr>
          <w:p w14:paraId="2A5AF4C3" w14:textId="77777777" w:rsidR="00003834" w:rsidRPr="00C4322F" w:rsidRDefault="00003834">
            <w:pPr>
              <w:pStyle w:val="Subttulo"/>
              <w:rPr>
                <w:sz w:val="14"/>
                <w:szCs w:val="12"/>
              </w:rPr>
            </w:pPr>
          </w:p>
        </w:tc>
        <w:tc>
          <w:tcPr>
            <w:tcW w:w="921" w:type="dxa"/>
          </w:tcPr>
          <w:p w14:paraId="7E6CA8F7" w14:textId="77777777" w:rsidR="00003834" w:rsidRPr="00C4322F" w:rsidRDefault="00003834">
            <w:pPr>
              <w:jc w:val="center"/>
              <w:rPr>
                <w:rFonts w:ascii="Book Antiqua" w:hAnsi="Book Antiqua"/>
                <w:sz w:val="14"/>
                <w:szCs w:val="12"/>
              </w:rPr>
            </w:pPr>
          </w:p>
        </w:tc>
        <w:tc>
          <w:tcPr>
            <w:tcW w:w="2480" w:type="dxa"/>
          </w:tcPr>
          <w:p w14:paraId="299AFA8D" w14:textId="77777777" w:rsidR="00003834" w:rsidRPr="00C4322F" w:rsidRDefault="00003834">
            <w:pPr>
              <w:jc w:val="right"/>
              <w:rPr>
                <w:rFonts w:ascii="Book Antiqua" w:hAnsi="Book Antiqua"/>
                <w:sz w:val="14"/>
                <w:szCs w:val="12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8ABF93" w14:textId="77777777" w:rsidR="00003834" w:rsidRPr="00C4322F" w:rsidRDefault="00003834">
            <w:pPr>
              <w:jc w:val="center"/>
              <w:rPr>
                <w:rFonts w:ascii="Book Antiqua" w:hAnsi="Book Antiqua"/>
                <w:sz w:val="14"/>
                <w:szCs w:val="10"/>
              </w:rPr>
            </w:pPr>
          </w:p>
        </w:tc>
      </w:tr>
    </w:tbl>
    <w:p w14:paraId="42A1EA1E" w14:textId="77777777" w:rsidR="00003834" w:rsidRDefault="00003834" w:rsidP="00003834">
      <w:pPr>
        <w:ind w:firstLine="851"/>
        <w:jc w:val="center"/>
        <w:rPr>
          <w:rFonts w:ascii="Book Antiqua" w:hAnsi="Book Antiqua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4138"/>
        <w:gridCol w:w="2197"/>
        <w:gridCol w:w="212"/>
        <w:gridCol w:w="2269"/>
      </w:tblGrid>
      <w:tr w:rsidR="00A71AE5" w:rsidRPr="00C4322F" w14:paraId="3895598F" w14:textId="77777777" w:rsidTr="000C5C1D">
        <w:tc>
          <w:tcPr>
            <w:tcW w:w="1250" w:type="dxa"/>
            <w:hideMark/>
          </w:tcPr>
          <w:p w14:paraId="589F586A" w14:textId="77777777" w:rsidR="00003834" w:rsidRPr="00C4322F" w:rsidRDefault="00003834">
            <w:pPr>
              <w:pStyle w:val="Sangra2detindependiente1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C4322F">
              <w:rPr>
                <w:rFonts w:ascii="Book Antiqua" w:hAnsi="Book Antiqua"/>
                <w:sz w:val="22"/>
                <w:szCs w:val="22"/>
              </w:rPr>
              <w:t>D./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Sra</w:t>
            </w:r>
            <w:proofErr w:type="spellEnd"/>
          </w:p>
        </w:tc>
        <w:tc>
          <w:tcPr>
            <w:tcW w:w="4138" w:type="dxa"/>
          </w:tcPr>
          <w:p w14:paraId="740FBA57" w14:textId="77777777" w:rsidR="00003834" w:rsidRPr="00C4322F" w:rsidRDefault="00003834">
            <w:pPr>
              <w:pStyle w:val="Sangra2detindependiente1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hideMark/>
          </w:tcPr>
          <w:p w14:paraId="1A6C81A9" w14:textId="1ECACCAC" w:rsidR="00003834" w:rsidRPr="00C4322F" w:rsidRDefault="00003834">
            <w:pPr>
              <w:pStyle w:val="Sangra2detindependiente1"/>
              <w:ind w:firstLine="0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amb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DNI </w:t>
            </w:r>
            <w:r w:rsidR="007163D7">
              <w:rPr>
                <w:rFonts w:ascii="Book Antiqua" w:hAnsi="Book Antiqua"/>
                <w:sz w:val="22"/>
                <w:szCs w:val="22"/>
              </w:rPr>
              <w:t xml:space="preserve">/NIE/PAS 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n</w:t>
            </w:r>
            <w:r w:rsidR="004946A9">
              <w:rPr>
                <w:rFonts w:ascii="Book Antiqua" w:hAnsi="Book Antiqua"/>
                <w:sz w:val="22"/>
                <w:szCs w:val="22"/>
              </w:rPr>
              <w:t>º</w:t>
            </w:r>
            <w:proofErr w:type="spellEnd"/>
          </w:p>
        </w:tc>
        <w:tc>
          <w:tcPr>
            <w:tcW w:w="2268" w:type="dxa"/>
          </w:tcPr>
          <w:p w14:paraId="4FB6F301" w14:textId="77777777" w:rsidR="00003834" w:rsidRPr="00C4322F" w:rsidRDefault="00003834">
            <w:pPr>
              <w:pStyle w:val="Sangra2detindependiente1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17565" w:rsidRPr="00C4322F" w14:paraId="25CA2FEB" w14:textId="77777777" w:rsidTr="000C5C1D">
        <w:trPr>
          <w:cantSplit/>
        </w:trPr>
        <w:tc>
          <w:tcPr>
            <w:tcW w:w="10065" w:type="dxa"/>
            <w:gridSpan w:val="5"/>
          </w:tcPr>
          <w:p w14:paraId="5499A7E0" w14:textId="77777777" w:rsidR="00017565" w:rsidRPr="00C4322F" w:rsidRDefault="00017565">
            <w:pPr>
              <w:pStyle w:val="Sangra2detindependiente1"/>
              <w:ind w:firstLine="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17565" w:rsidRPr="00C4322F" w14:paraId="3521222B" w14:textId="77777777" w:rsidTr="000C5C1D">
        <w:trPr>
          <w:cantSplit/>
          <w:trHeight w:val="246"/>
        </w:trPr>
        <w:tc>
          <w:tcPr>
            <w:tcW w:w="5387" w:type="dxa"/>
            <w:gridSpan w:val="2"/>
            <w:hideMark/>
          </w:tcPr>
          <w:p w14:paraId="589D014B" w14:textId="03EA7DB4" w:rsidR="00017565" w:rsidRPr="00C4322F" w:rsidRDefault="00017565">
            <w:pPr>
              <w:pStyle w:val="Sangra2detindependiente1"/>
              <w:ind w:firstLine="0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sense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possessió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del 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Títol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Nivell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1 o 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amb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Nivell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7163D7">
              <w:rPr>
                <w:rFonts w:ascii="Book Antiqua" w:hAnsi="Book Antiqua"/>
                <w:sz w:val="22"/>
                <w:szCs w:val="22"/>
              </w:rPr>
              <w:t>2</w:t>
            </w:r>
            <w:r w:rsidRPr="00C4322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4946A9">
              <w:rPr>
                <w:rFonts w:ascii="Book Antiqua" w:hAnsi="Book Antiqua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14:paraId="1A47798F" w14:textId="77777777" w:rsidR="00017565" w:rsidRPr="00C4322F" w:rsidRDefault="0001756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430F1839" w14:textId="77777777" w:rsidR="00017565" w:rsidRPr="00C4322F" w:rsidRDefault="0001756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17565" w:rsidRPr="00C4322F" w14:paraId="55FC5898" w14:textId="77777777" w:rsidTr="000C5C1D">
        <w:trPr>
          <w:cantSplit/>
        </w:trPr>
        <w:tc>
          <w:tcPr>
            <w:tcW w:w="10065" w:type="dxa"/>
            <w:gridSpan w:val="5"/>
          </w:tcPr>
          <w:p w14:paraId="53288ED5" w14:textId="77777777" w:rsidR="00017565" w:rsidRPr="00C4322F" w:rsidRDefault="00017565">
            <w:pPr>
              <w:pStyle w:val="Sangra2detindependiente1"/>
              <w:ind w:firstLine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CDFA98B" w14:textId="55E51A70" w:rsidR="00F545ED" w:rsidRPr="00C4322F" w:rsidRDefault="00003834" w:rsidP="00F545ED">
      <w:pPr>
        <w:pStyle w:val="Descripcin"/>
        <w:ind w:left="1276" w:hanging="1276"/>
        <w:rPr>
          <w:sz w:val="22"/>
          <w:szCs w:val="22"/>
        </w:rPr>
      </w:pPr>
      <w:proofErr w:type="spellStart"/>
      <w:r w:rsidRPr="00C4322F">
        <w:rPr>
          <w:b/>
          <w:bCs/>
          <w:sz w:val="22"/>
          <w:szCs w:val="22"/>
        </w:rPr>
        <w:t>Sol·licita</w:t>
      </w:r>
      <w:proofErr w:type="spellEnd"/>
      <w:r w:rsidRPr="00C4322F">
        <w:rPr>
          <w:b/>
          <w:bCs/>
          <w:sz w:val="22"/>
          <w:szCs w:val="22"/>
        </w:rPr>
        <w:t>:</w:t>
      </w:r>
      <w:r w:rsidR="00F545ED" w:rsidRPr="00C4322F">
        <w:rPr>
          <w:b/>
          <w:bCs/>
          <w:sz w:val="22"/>
          <w:szCs w:val="22"/>
        </w:rPr>
        <w:t xml:space="preserve"> </w:t>
      </w:r>
      <w:r w:rsidRPr="00C4322F">
        <w:rPr>
          <w:sz w:val="22"/>
          <w:szCs w:val="22"/>
        </w:rPr>
        <w:t xml:space="preserve"> a la FVBCV</w:t>
      </w:r>
      <w:r w:rsidR="00F545ED" w:rsidRPr="00C4322F">
        <w:rPr>
          <w:sz w:val="22"/>
          <w:szCs w:val="22"/>
        </w:rPr>
        <w:t>,</w:t>
      </w:r>
      <w:r w:rsidRPr="00C4322F">
        <w:rPr>
          <w:sz w:val="22"/>
          <w:szCs w:val="22"/>
        </w:rPr>
        <w:t xml:space="preserve"> </w:t>
      </w:r>
      <w:proofErr w:type="spellStart"/>
      <w:r w:rsidRPr="00C4322F">
        <w:rPr>
          <w:sz w:val="22"/>
          <w:szCs w:val="22"/>
        </w:rPr>
        <w:t>autorització</w:t>
      </w:r>
      <w:proofErr w:type="spellEnd"/>
      <w:r w:rsidRPr="00C4322F">
        <w:rPr>
          <w:sz w:val="22"/>
          <w:szCs w:val="22"/>
        </w:rPr>
        <w:t xml:space="preserve"> </w:t>
      </w:r>
      <w:r w:rsidR="00F545ED" w:rsidRPr="00C4322F">
        <w:rPr>
          <w:sz w:val="22"/>
          <w:szCs w:val="22"/>
        </w:rPr>
        <w:t xml:space="preserve">de </w:t>
      </w:r>
      <w:proofErr w:type="spellStart"/>
      <w:r w:rsidR="00F545ED" w:rsidRPr="00C4322F">
        <w:rPr>
          <w:sz w:val="22"/>
          <w:szCs w:val="22"/>
        </w:rPr>
        <w:t>tramitació</w:t>
      </w:r>
      <w:proofErr w:type="spellEnd"/>
      <w:r w:rsidR="00F545ED" w:rsidRPr="00C4322F">
        <w:rPr>
          <w:sz w:val="22"/>
          <w:szCs w:val="22"/>
        </w:rPr>
        <w:t xml:space="preserve"> de</w:t>
      </w:r>
      <w:r w:rsidRPr="00C4322F">
        <w:rPr>
          <w:sz w:val="22"/>
          <w:szCs w:val="22"/>
        </w:rPr>
        <w:t xml:space="preserve"> </w:t>
      </w:r>
      <w:proofErr w:type="spellStart"/>
      <w:r w:rsidRPr="00C4322F">
        <w:rPr>
          <w:sz w:val="22"/>
          <w:szCs w:val="22"/>
        </w:rPr>
        <w:t>llicència</w:t>
      </w:r>
      <w:proofErr w:type="spellEnd"/>
      <w:r w:rsidRPr="00C4322F">
        <w:rPr>
          <w:sz w:val="22"/>
          <w:szCs w:val="22"/>
        </w:rPr>
        <w:t xml:space="preserve"> </w:t>
      </w:r>
      <w:r w:rsidR="00F545ED" w:rsidRPr="00C4322F">
        <w:rPr>
          <w:bCs/>
          <w:sz w:val="22"/>
          <w:szCs w:val="22"/>
        </w:rPr>
        <w:t xml:space="preserve">per a la </w:t>
      </w:r>
      <w:proofErr w:type="spellStart"/>
      <w:r w:rsidR="00F545ED" w:rsidRPr="00C4322F">
        <w:rPr>
          <w:bCs/>
          <w:sz w:val="22"/>
          <w:szCs w:val="22"/>
        </w:rPr>
        <w:t>present</w:t>
      </w:r>
      <w:proofErr w:type="spellEnd"/>
      <w:r w:rsidR="00F545ED" w:rsidRPr="00C4322F">
        <w:rPr>
          <w:bCs/>
          <w:sz w:val="22"/>
          <w:szCs w:val="22"/>
        </w:rPr>
        <w:t xml:space="preserve"> temporada </w:t>
      </w:r>
      <w:proofErr w:type="spellStart"/>
      <w:r w:rsidRPr="00C4322F">
        <w:rPr>
          <w:sz w:val="22"/>
          <w:szCs w:val="22"/>
        </w:rPr>
        <w:t>d'entrenador</w:t>
      </w:r>
      <w:proofErr w:type="spellEnd"/>
    </w:p>
    <w:p w14:paraId="3B7809AC" w14:textId="77777777" w:rsidR="00F545ED" w:rsidRPr="00C4322F" w:rsidRDefault="00F545ED" w:rsidP="00F545ED">
      <w:pPr>
        <w:rPr>
          <w:sz w:val="22"/>
          <w:szCs w:val="22"/>
        </w:rPr>
      </w:pPr>
    </w:p>
    <w:p w14:paraId="0717CC9A" w14:textId="15B9AF97" w:rsidR="00F545ED" w:rsidRPr="00C4322F" w:rsidRDefault="004946A9" w:rsidP="00F545ED">
      <w:pPr>
        <w:pStyle w:val="Descripcin"/>
        <w:ind w:left="1134" w:firstLine="993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19A20" wp14:editId="23664F74">
                <wp:simplePos x="0" y="0"/>
                <wp:positionH relativeFrom="column">
                  <wp:posOffset>3785172</wp:posOffset>
                </wp:positionH>
                <wp:positionV relativeFrom="paragraph">
                  <wp:posOffset>26670</wp:posOffset>
                </wp:positionV>
                <wp:extent cx="227965" cy="142875"/>
                <wp:effectExtent l="0" t="0" r="13335" b="9525"/>
                <wp:wrapNone/>
                <wp:docPr id="34010577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971F1" id="Oval 6" o:spid="_x0000_s1026" style="position:absolute;margin-left:298.05pt;margin-top:2.1pt;width:17.9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">
                <v:path arrowok="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142DFD" wp14:editId="41166D5F">
                <wp:simplePos x="0" y="0"/>
                <wp:positionH relativeFrom="column">
                  <wp:posOffset>2467038</wp:posOffset>
                </wp:positionH>
                <wp:positionV relativeFrom="paragraph">
                  <wp:posOffset>26670</wp:posOffset>
                </wp:positionV>
                <wp:extent cx="228600" cy="142875"/>
                <wp:effectExtent l="0" t="0" r="12700" b="9525"/>
                <wp:wrapNone/>
                <wp:docPr id="113390679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6AF85A" id="Oval 4" o:spid="_x0000_s1026" style="position:absolute;margin-left:194.25pt;margin-top:2.1pt;width:18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">
                <v:path arrowok="t"/>
              </v:oval>
            </w:pict>
          </mc:Fallback>
        </mc:AlternateContent>
      </w:r>
      <w:r w:rsidR="001A29CC" w:rsidRPr="00C432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C6826" wp14:editId="146EAA55">
                <wp:simplePos x="0" y="0"/>
                <wp:positionH relativeFrom="column">
                  <wp:posOffset>1104900</wp:posOffset>
                </wp:positionH>
                <wp:positionV relativeFrom="paragraph">
                  <wp:posOffset>26670</wp:posOffset>
                </wp:positionV>
                <wp:extent cx="228600" cy="142875"/>
                <wp:effectExtent l="0" t="0" r="0" b="0"/>
                <wp:wrapNone/>
                <wp:docPr id="213512060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2EE68" id="Oval 2" o:spid="_x0000_s1026" style="position:absolute;margin-left:87pt;margin-top:2.1pt;width:18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">
                <v:path arrowok="t"/>
              </v:oval>
            </w:pict>
          </mc:Fallback>
        </mc:AlternateContent>
      </w:r>
      <w:r w:rsidR="00003834" w:rsidRPr="00C4322F">
        <w:rPr>
          <w:sz w:val="22"/>
          <w:szCs w:val="22"/>
        </w:rPr>
        <w:t xml:space="preserve"> </w:t>
      </w:r>
      <w:proofErr w:type="spellStart"/>
      <w:r w:rsidR="00003834" w:rsidRPr="00C4322F">
        <w:rPr>
          <w:b/>
          <w:sz w:val="22"/>
          <w:szCs w:val="22"/>
        </w:rPr>
        <w:t>Nivell</w:t>
      </w:r>
      <w:proofErr w:type="spellEnd"/>
      <w:r w:rsidR="00003834" w:rsidRPr="00C4322F">
        <w:rPr>
          <w:b/>
          <w:sz w:val="22"/>
          <w:szCs w:val="22"/>
        </w:rPr>
        <w:t xml:space="preserve"> </w:t>
      </w:r>
      <w:r w:rsidR="00F545ED" w:rsidRPr="00C4322F">
        <w:rPr>
          <w:b/>
          <w:sz w:val="22"/>
          <w:szCs w:val="22"/>
        </w:rPr>
        <w:t>1</w:t>
      </w:r>
      <w:r w:rsidR="00003834" w:rsidRPr="00C4322F">
        <w:rPr>
          <w:b/>
          <w:sz w:val="22"/>
          <w:szCs w:val="22"/>
        </w:rPr>
        <w:t xml:space="preserve"> </w:t>
      </w:r>
      <w:r w:rsidR="000C5C1D">
        <w:rPr>
          <w:b/>
          <w:sz w:val="22"/>
          <w:szCs w:val="22"/>
        </w:rPr>
        <w:tab/>
      </w:r>
      <w:r w:rsidR="000C5C1D">
        <w:rPr>
          <w:b/>
          <w:sz w:val="22"/>
          <w:szCs w:val="22"/>
        </w:rPr>
        <w:tab/>
        <w:t xml:space="preserve"> Voleibol</w:t>
      </w:r>
      <w:r w:rsidR="000C5C1D">
        <w:rPr>
          <w:b/>
          <w:sz w:val="22"/>
          <w:szCs w:val="22"/>
        </w:rPr>
        <w:tab/>
      </w:r>
      <w:r w:rsidR="000C5C1D">
        <w:rPr>
          <w:b/>
          <w:sz w:val="22"/>
          <w:szCs w:val="22"/>
        </w:rPr>
        <w:tab/>
        <w:t xml:space="preserve"> </w:t>
      </w:r>
      <w:proofErr w:type="spellStart"/>
      <w:r w:rsidR="000C5C1D">
        <w:rPr>
          <w:b/>
          <w:sz w:val="22"/>
          <w:szCs w:val="22"/>
        </w:rPr>
        <w:t>Voleibol</w:t>
      </w:r>
      <w:proofErr w:type="spellEnd"/>
      <w:r w:rsidR="000C5C1D">
        <w:rPr>
          <w:b/>
          <w:sz w:val="22"/>
          <w:szCs w:val="22"/>
        </w:rPr>
        <w:t xml:space="preserve"> de </w:t>
      </w:r>
      <w:proofErr w:type="spellStart"/>
      <w:r w:rsidR="000C5C1D">
        <w:rPr>
          <w:b/>
          <w:sz w:val="22"/>
          <w:szCs w:val="22"/>
        </w:rPr>
        <w:t>platja</w:t>
      </w:r>
      <w:proofErr w:type="spellEnd"/>
    </w:p>
    <w:p w14:paraId="3710DD81" w14:textId="77777777" w:rsidR="00F545ED" w:rsidRPr="00C4322F" w:rsidRDefault="00F545ED" w:rsidP="00F545ED">
      <w:pPr>
        <w:rPr>
          <w:sz w:val="22"/>
          <w:szCs w:val="22"/>
        </w:rPr>
      </w:pPr>
    </w:p>
    <w:p w14:paraId="1D0E6220" w14:textId="0F91E0BE" w:rsidR="00F545ED" w:rsidRPr="00C4322F" w:rsidRDefault="004946A9" w:rsidP="00F545ED">
      <w:pPr>
        <w:pStyle w:val="Descripcin"/>
        <w:ind w:left="1134" w:firstLine="993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3D1C3" wp14:editId="346EFDB0">
                <wp:simplePos x="0" y="0"/>
                <wp:positionH relativeFrom="column">
                  <wp:posOffset>3785172</wp:posOffset>
                </wp:positionH>
                <wp:positionV relativeFrom="paragraph">
                  <wp:posOffset>7620</wp:posOffset>
                </wp:positionV>
                <wp:extent cx="227965" cy="142875"/>
                <wp:effectExtent l="0" t="0" r="13335" b="9525"/>
                <wp:wrapNone/>
                <wp:docPr id="8666346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4EBFF" id="Oval 7" o:spid="_x0000_s1026" style="position:absolute;margin-left:298.05pt;margin-top:.6pt;width:17.9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">
                <v:path arrowok="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25954" wp14:editId="51E9F5DD">
                <wp:simplePos x="0" y="0"/>
                <wp:positionH relativeFrom="column">
                  <wp:posOffset>2474658</wp:posOffset>
                </wp:positionH>
                <wp:positionV relativeFrom="paragraph">
                  <wp:posOffset>26670</wp:posOffset>
                </wp:positionV>
                <wp:extent cx="228600" cy="142875"/>
                <wp:effectExtent l="0" t="0" r="12700" b="9525"/>
                <wp:wrapNone/>
                <wp:docPr id="138132954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4F82D" id="Oval 5" o:spid="_x0000_s1026" style="position:absolute;margin-left:194.85pt;margin-top:2.1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">
                <v:path arrowok="t"/>
              </v:oval>
            </w:pict>
          </mc:Fallback>
        </mc:AlternateContent>
      </w:r>
      <w:r w:rsidR="001A29CC" w:rsidRPr="00C432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6F2FE" wp14:editId="6C64EA97">
                <wp:simplePos x="0" y="0"/>
                <wp:positionH relativeFrom="column">
                  <wp:posOffset>1104900</wp:posOffset>
                </wp:positionH>
                <wp:positionV relativeFrom="paragraph">
                  <wp:posOffset>26670</wp:posOffset>
                </wp:positionV>
                <wp:extent cx="228600" cy="142875"/>
                <wp:effectExtent l="0" t="0" r="0" b="0"/>
                <wp:wrapNone/>
                <wp:docPr id="39505225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E3B8A" id="Oval 3" o:spid="_x0000_s1026" style="position:absolute;margin-left:87pt;margin-top:2.1pt;width:18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">
                <v:path arrowok="t"/>
              </v:oval>
            </w:pict>
          </mc:Fallback>
        </mc:AlternateContent>
      </w:r>
      <w:r w:rsidR="00F545ED" w:rsidRPr="00C4322F">
        <w:rPr>
          <w:sz w:val="22"/>
          <w:szCs w:val="22"/>
        </w:rPr>
        <w:t xml:space="preserve"> </w:t>
      </w:r>
      <w:proofErr w:type="spellStart"/>
      <w:r w:rsidR="00F545ED" w:rsidRPr="00C4322F">
        <w:rPr>
          <w:b/>
          <w:sz w:val="22"/>
          <w:szCs w:val="22"/>
        </w:rPr>
        <w:t>Nivell</w:t>
      </w:r>
      <w:proofErr w:type="spellEnd"/>
      <w:r w:rsidR="00F545ED" w:rsidRPr="00C4322F">
        <w:rPr>
          <w:b/>
          <w:sz w:val="22"/>
          <w:szCs w:val="22"/>
        </w:rPr>
        <w:t xml:space="preserve"> 2 </w:t>
      </w:r>
      <w:r w:rsidR="000C5C1D">
        <w:rPr>
          <w:b/>
          <w:sz w:val="22"/>
          <w:szCs w:val="22"/>
        </w:rPr>
        <w:tab/>
      </w:r>
      <w:r w:rsidR="000C5C1D">
        <w:rPr>
          <w:b/>
          <w:sz w:val="22"/>
          <w:szCs w:val="22"/>
        </w:rPr>
        <w:tab/>
        <w:t xml:space="preserve"> Voleibol</w:t>
      </w:r>
      <w:r w:rsidR="000C5C1D">
        <w:rPr>
          <w:b/>
          <w:sz w:val="22"/>
          <w:szCs w:val="22"/>
        </w:rPr>
        <w:tab/>
      </w:r>
      <w:r w:rsidR="000C5C1D">
        <w:rPr>
          <w:b/>
          <w:sz w:val="22"/>
          <w:szCs w:val="22"/>
        </w:rPr>
        <w:tab/>
        <w:t xml:space="preserve"> </w:t>
      </w:r>
      <w:proofErr w:type="spellStart"/>
      <w:r w:rsidR="000C5C1D">
        <w:rPr>
          <w:b/>
          <w:sz w:val="22"/>
          <w:szCs w:val="22"/>
        </w:rPr>
        <w:t>Voleibol</w:t>
      </w:r>
      <w:proofErr w:type="spellEnd"/>
      <w:r w:rsidR="000C5C1D">
        <w:rPr>
          <w:b/>
          <w:sz w:val="22"/>
          <w:szCs w:val="22"/>
        </w:rPr>
        <w:t xml:space="preserve"> de </w:t>
      </w:r>
      <w:proofErr w:type="spellStart"/>
      <w:r w:rsidR="000C5C1D">
        <w:rPr>
          <w:b/>
          <w:sz w:val="22"/>
          <w:szCs w:val="22"/>
        </w:rPr>
        <w:t>platja</w:t>
      </w:r>
      <w:proofErr w:type="spellEnd"/>
    </w:p>
    <w:p w14:paraId="4BD72B4F" w14:textId="77777777" w:rsidR="00F545ED" w:rsidRPr="00C4322F" w:rsidRDefault="00F545ED" w:rsidP="00F545ED">
      <w:pPr>
        <w:pStyle w:val="Descripcin"/>
        <w:ind w:left="1134" w:firstLine="993"/>
        <w:rPr>
          <w:b/>
          <w:sz w:val="22"/>
          <w:szCs w:val="22"/>
        </w:rPr>
      </w:pPr>
    </w:p>
    <w:tbl>
      <w:tblPr>
        <w:tblW w:w="8108" w:type="dxa"/>
        <w:tblInd w:w="1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690"/>
      </w:tblGrid>
      <w:tr w:rsidR="00A71AE5" w:rsidRPr="00C4322F" w14:paraId="66DB2A61" w14:textId="77777777" w:rsidTr="00A71AE5">
        <w:trPr>
          <w:trHeight w:val="99"/>
        </w:trPr>
        <w:tc>
          <w:tcPr>
            <w:tcW w:w="1418" w:type="dxa"/>
          </w:tcPr>
          <w:p w14:paraId="18A54CB2" w14:textId="77777777" w:rsidR="00A71AE5" w:rsidRPr="00C4322F" w:rsidRDefault="00A71AE5" w:rsidP="00A71AE5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4322F">
              <w:rPr>
                <w:rFonts w:ascii="Book Antiqua" w:hAnsi="Book Antiqua"/>
                <w:sz w:val="22"/>
                <w:szCs w:val="22"/>
              </w:rPr>
              <w:t>amb</w:t>
            </w:r>
            <w:proofErr w:type="spellEnd"/>
            <w:r w:rsidRPr="00C4322F">
              <w:rPr>
                <w:rFonts w:ascii="Book Antiqua" w:hAnsi="Book Antiqua"/>
                <w:sz w:val="22"/>
                <w:szCs w:val="22"/>
              </w:rPr>
              <w:t xml:space="preserve"> el Club:</w:t>
            </w: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14:paraId="187BF7B9" w14:textId="77777777" w:rsidR="00A71AE5" w:rsidRPr="00C4322F" w:rsidRDefault="00A71AE5" w:rsidP="00A71AE5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0F5B198" w14:textId="77777777" w:rsidR="00003834" w:rsidRPr="00C4322F" w:rsidRDefault="00003834" w:rsidP="00003834">
      <w:pPr>
        <w:ind w:firstLine="851"/>
        <w:jc w:val="center"/>
        <w:rPr>
          <w:rFonts w:ascii="Book Antiqua" w:hAnsi="Book Antiqua"/>
          <w:sz w:val="22"/>
          <w:szCs w:val="22"/>
        </w:rPr>
      </w:pPr>
    </w:p>
    <w:p w14:paraId="6CAACC56" w14:textId="77777777" w:rsidR="00A71AE5" w:rsidRPr="000C5C1D" w:rsidRDefault="00A71AE5" w:rsidP="00003834">
      <w:pPr>
        <w:pStyle w:val="Sangra2detindependiente1"/>
        <w:rPr>
          <w:rFonts w:ascii="Book Antiqua" w:hAnsi="Book Antiqua"/>
          <w:sz w:val="14"/>
          <w:szCs w:val="14"/>
        </w:rPr>
      </w:pPr>
    </w:p>
    <w:p w14:paraId="6F6E0151" w14:textId="77777777" w:rsidR="00A71AE5" w:rsidRPr="00C4322F" w:rsidRDefault="00A71AE5" w:rsidP="00A71AE5">
      <w:pPr>
        <w:pStyle w:val="Sangra2detindependiente1"/>
        <w:ind w:firstLine="142"/>
        <w:rPr>
          <w:rFonts w:ascii="Book Antiqua" w:hAnsi="Book Antiqua"/>
          <w:sz w:val="22"/>
          <w:szCs w:val="22"/>
        </w:rPr>
      </w:pPr>
      <w:r w:rsidRPr="00C4322F">
        <w:rPr>
          <w:rFonts w:ascii="Book Antiqua" w:hAnsi="Book Antiqua"/>
          <w:sz w:val="22"/>
          <w:szCs w:val="22"/>
        </w:rPr>
        <w:t xml:space="preserve">En cas </w:t>
      </w:r>
      <w:proofErr w:type="spellStart"/>
      <w:r w:rsidRPr="00C4322F">
        <w:rPr>
          <w:rFonts w:ascii="Book Antiqua" w:hAnsi="Book Antiqua"/>
          <w:sz w:val="22"/>
          <w:szCs w:val="22"/>
        </w:rPr>
        <w:t>d'estar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matriculat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C4322F">
        <w:rPr>
          <w:rFonts w:ascii="Book Antiqua" w:hAnsi="Book Antiqua"/>
          <w:sz w:val="22"/>
          <w:szCs w:val="22"/>
        </w:rPr>
        <w:t>realitzant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actualment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un </w:t>
      </w:r>
      <w:proofErr w:type="spellStart"/>
      <w:r w:rsidRPr="00C4322F">
        <w:rPr>
          <w:rFonts w:ascii="Book Antiqua" w:hAnsi="Book Antiqua"/>
          <w:sz w:val="22"/>
          <w:szCs w:val="22"/>
        </w:rPr>
        <w:t>curs</w:t>
      </w:r>
      <w:proofErr w:type="spellEnd"/>
      <w:r w:rsidRPr="00C4322F">
        <w:rPr>
          <w:rFonts w:ascii="Book Antiqua" w:hAnsi="Book Antiqua"/>
          <w:sz w:val="22"/>
          <w:szCs w:val="22"/>
        </w:rPr>
        <w:t>, indicar:</w:t>
      </w:r>
    </w:p>
    <w:p w14:paraId="6A357264" w14:textId="77777777" w:rsidR="00A71AE5" w:rsidRPr="000C5C1D" w:rsidRDefault="00A71AE5" w:rsidP="00A71AE5">
      <w:pPr>
        <w:pStyle w:val="Sangra2detindependiente1"/>
        <w:ind w:firstLine="142"/>
        <w:rPr>
          <w:rFonts w:ascii="Book Antiqua" w:hAnsi="Book Antiqu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A71AE5" w14:paraId="714F914E" w14:textId="77777777">
        <w:tc>
          <w:tcPr>
            <w:tcW w:w="3023" w:type="dxa"/>
            <w:shd w:val="clear" w:color="auto" w:fill="auto"/>
          </w:tcPr>
          <w:p w14:paraId="1F724ACF" w14:textId="77777777" w:rsidR="00A71AE5" w:rsidRDefault="00A71AE5">
            <w:pPr>
              <w:pStyle w:val="Sangra2detindependiente1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Nivell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7EACB0ED" w14:textId="77777777" w:rsidR="00A71AE5" w:rsidRDefault="00A71AE5">
            <w:pPr>
              <w:pStyle w:val="Sangra2detindependiente1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Data</w:t>
            </w:r>
          </w:p>
        </w:tc>
        <w:tc>
          <w:tcPr>
            <w:tcW w:w="3024" w:type="dxa"/>
            <w:shd w:val="clear" w:color="auto" w:fill="auto"/>
          </w:tcPr>
          <w:p w14:paraId="420C6A1C" w14:textId="77777777" w:rsidR="00A71AE5" w:rsidRDefault="007163D7">
            <w:pPr>
              <w:pStyle w:val="Sangra2detindependiente1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Seu</w:t>
            </w:r>
          </w:p>
        </w:tc>
      </w:tr>
      <w:tr w:rsidR="00A71AE5" w14:paraId="51EF7862" w14:textId="77777777">
        <w:trPr>
          <w:trHeight w:val="397"/>
        </w:trPr>
        <w:tc>
          <w:tcPr>
            <w:tcW w:w="3023" w:type="dxa"/>
            <w:shd w:val="clear" w:color="auto" w:fill="auto"/>
            <w:vAlign w:val="center"/>
          </w:tcPr>
          <w:p w14:paraId="14865513" w14:textId="77777777" w:rsidR="00A71AE5" w:rsidRDefault="00A71AE5">
            <w:pPr>
              <w:pStyle w:val="Sangra2detindependiente1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007A776C" w14:textId="77777777" w:rsidR="00A71AE5" w:rsidRDefault="00A71AE5">
            <w:pPr>
              <w:pStyle w:val="Sangra2detindependiente1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5442294" w14:textId="77777777" w:rsidR="00A71AE5" w:rsidRDefault="00A71AE5">
            <w:pPr>
              <w:pStyle w:val="Sangra2detindependiente1"/>
              <w:ind w:firstLine="0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AEA2D21" w14:textId="77777777" w:rsidR="00A71AE5" w:rsidRPr="00C4322F" w:rsidRDefault="00A71AE5" w:rsidP="00A71AE5">
      <w:pPr>
        <w:pStyle w:val="Sangra2detindependiente1"/>
        <w:ind w:firstLine="142"/>
        <w:rPr>
          <w:rFonts w:ascii="Book Antiqua" w:hAnsi="Book Antiqua"/>
          <w:sz w:val="22"/>
          <w:szCs w:val="22"/>
        </w:rPr>
      </w:pPr>
    </w:p>
    <w:p w14:paraId="34D2298C" w14:textId="77777777" w:rsidR="00A71AE5" w:rsidRPr="00C4322F" w:rsidRDefault="00A71AE5" w:rsidP="00003834">
      <w:pPr>
        <w:pStyle w:val="Sangra2detindependiente1"/>
        <w:rPr>
          <w:rFonts w:ascii="Book Antiqua" w:hAnsi="Book Antiqua"/>
          <w:sz w:val="22"/>
          <w:szCs w:val="22"/>
        </w:rPr>
      </w:pPr>
    </w:p>
    <w:tbl>
      <w:tblPr>
        <w:tblW w:w="8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18"/>
        <w:gridCol w:w="284"/>
        <w:gridCol w:w="620"/>
        <w:gridCol w:w="514"/>
        <w:gridCol w:w="1701"/>
        <w:gridCol w:w="425"/>
        <w:gridCol w:w="1834"/>
      </w:tblGrid>
      <w:tr w:rsidR="00017565" w:rsidRPr="00C4322F" w14:paraId="79CE6202" w14:textId="77777777" w:rsidTr="00017565">
        <w:tc>
          <w:tcPr>
            <w:tcW w:w="496" w:type="dxa"/>
          </w:tcPr>
          <w:p w14:paraId="7D90C289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  <w:r w:rsidRPr="00C4322F">
              <w:rPr>
                <w:rFonts w:ascii="Book Antiqua" w:hAnsi="Book Antiqua"/>
                <w:sz w:val="22"/>
                <w:szCs w:val="22"/>
              </w:rPr>
              <w:t xml:space="preserve">En,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5840A71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915084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  <w:r w:rsidRPr="00C4322F"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2CAAC06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4" w:type="dxa"/>
          </w:tcPr>
          <w:p w14:paraId="44363460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  <w:r w:rsidRPr="00C4322F">
              <w:rPr>
                <w:rFonts w:ascii="Book Antiqua" w:hAnsi="Book Antiqua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842AAD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662CF3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ind w:left="583" w:hanging="583"/>
              <w:rPr>
                <w:rFonts w:ascii="Book Antiqua" w:hAnsi="Book Antiqua"/>
                <w:sz w:val="22"/>
                <w:szCs w:val="22"/>
              </w:rPr>
            </w:pPr>
            <w:r w:rsidRPr="00C4322F">
              <w:rPr>
                <w:rFonts w:ascii="Book Antiqua" w:hAnsi="Book Antiqua"/>
                <w:sz w:val="22"/>
                <w:szCs w:val="22"/>
              </w:rPr>
              <w:t>de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DD75B17" w14:textId="77777777" w:rsidR="00017565" w:rsidRPr="00C4322F" w:rsidRDefault="00017565" w:rsidP="00017565">
            <w:pPr>
              <w:pStyle w:val="Encabezado"/>
              <w:tabs>
                <w:tab w:val="clear" w:pos="4252"/>
                <w:tab w:val="clear" w:pos="8504"/>
                <w:tab w:val="right" w:pos="2197"/>
                <w:tab w:val="right" w:pos="4465"/>
                <w:tab w:val="left" w:pos="4890"/>
                <w:tab w:val="left" w:pos="5457"/>
                <w:tab w:val="left" w:pos="5927"/>
                <w:tab w:val="left" w:pos="7570"/>
                <w:tab w:val="left" w:pos="8248"/>
                <w:tab w:val="left" w:pos="9688"/>
              </w:tabs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D92F310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0983B543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</w:r>
      <w:r w:rsidRPr="00C4322F">
        <w:rPr>
          <w:rFonts w:ascii="Book Antiqua" w:hAnsi="Book Antiqua"/>
          <w:sz w:val="22"/>
          <w:szCs w:val="22"/>
        </w:rPr>
        <w:tab/>
        <w:t xml:space="preserve">El </w:t>
      </w:r>
      <w:proofErr w:type="spellStart"/>
      <w:r w:rsidRPr="00C4322F">
        <w:rPr>
          <w:rFonts w:ascii="Book Antiqua" w:hAnsi="Book Antiqua"/>
          <w:sz w:val="22"/>
          <w:szCs w:val="22"/>
        </w:rPr>
        <w:t>sol·licitant</w:t>
      </w:r>
      <w:proofErr w:type="spellEnd"/>
    </w:p>
    <w:p w14:paraId="1CCD75FA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1133B8DC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08479CE1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3E5A05C2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1E9BA8CA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4190"/>
      </w:tblGrid>
      <w:tr w:rsidR="00003834" w:rsidRPr="00C4322F" w14:paraId="69345E9F" w14:textId="77777777" w:rsidTr="00003834">
        <w:trPr>
          <w:cantSplit/>
          <w:trHeight w:val="255"/>
        </w:trPr>
        <w:tc>
          <w:tcPr>
            <w:tcW w:w="5408" w:type="dxa"/>
            <w:hideMark/>
          </w:tcPr>
          <w:p w14:paraId="54A70188" w14:textId="25205EF8" w:rsidR="00003834" w:rsidRPr="00C4322F" w:rsidRDefault="004946A9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Signat</w:t>
            </w:r>
            <w:proofErr w:type="spellEnd"/>
            <w:r w:rsidR="00003834" w:rsidRPr="00C4322F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F2A86F" w14:textId="77777777" w:rsidR="00003834" w:rsidRPr="00C4322F" w:rsidRDefault="00003834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</w:tbl>
    <w:p w14:paraId="191EF1BA" w14:textId="77777777" w:rsidR="00003834" w:rsidRPr="00C4322F" w:rsidRDefault="00003834" w:rsidP="00003834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532C18A1" w14:textId="77777777" w:rsidR="00003834" w:rsidRDefault="00003834" w:rsidP="00003834">
      <w:pPr>
        <w:jc w:val="both"/>
        <w:rPr>
          <w:rFonts w:ascii="Book Antiqua" w:hAnsi="Book Antiqua"/>
          <w:color w:val="FF0000"/>
          <w:sz w:val="22"/>
          <w:szCs w:val="22"/>
        </w:rPr>
      </w:pPr>
      <w:proofErr w:type="spellStart"/>
      <w:r w:rsidRPr="00C4322F">
        <w:rPr>
          <w:rFonts w:ascii="Book Antiqua" w:hAnsi="Book Antiqua"/>
          <w:sz w:val="22"/>
          <w:szCs w:val="22"/>
        </w:rPr>
        <w:t>L'autorització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dona </w:t>
      </w:r>
      <w:proofErr w:type="spellStart"/>
      <w:r w:rsidRPr="00C4322F">
        <w:rPr>
          <w:rFonts w:ascii="Book Antiqua" w:hAnsi="Book Antiqua"/>
          <w:sz w:val="22"/>
          <w:szCs w:val="22"/>
        </w:rPr>
        <w:t>dret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a actuar </w:t>
      </w:r>
      <w:proofErr w:type="spellStart"/>
      <w:r w:rsidRPr="00C4322F">
        <w:rPr>
          <w:rFonts w:ascii="Book Antiqua" w:hAnsi="Book Antiqua"/>
          <w:sz w:val="22"/>
          <w:szCs w:val="22"/>
        </w:rPr>
        <w:t>com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a entrenador del </w:t>
      </w:r>
      <w:proofErr w:type="spellStart"/>
      <w:r w:rsidRPr="00C4322F">
        <w:rPr>
          <w:rFonts w:ascii="Book Antiqua" w:hAnsi="Book Antiqua"/>
          <w:sz w:val="22"/>
          <w:szCs w:val="22"/>
        </w:rPr>
        <w:t>nivell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sol·licitat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. </w:t>
      </w:r>
    </w:p>
    <w:p w14:paraId="5DB9AAD5" w14:textId="65E81BD8" w:rsidR="007163D7" w:rsidRDefault="007163D7" w:rsidP="00003834">
      <w:pPr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Una vegada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convocat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el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curs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, ha de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fer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la pre-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inscripció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com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qualsevol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altre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interessat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, i esta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autorització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no reserva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plaça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ni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és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el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pagament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del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curs</w:t>
      </w:r>
      <w:proofErr w:type="spellEnd"/>
      <w:r>
        <w:rPr>
          <w:rFonts w:ascii="Book Antiqua" w:hAnsi="Book Antiqua"/>
          <w:color w:val="FF0000"/>
          <w:sz w:val="22"/>
          <w:szCs w:val="22"/>
        </w:rPr>
        <w:t>.</w:t>
      </w:r>
    </w:p>
    <w:p w14:paraId="36DB9F1F" w14:textId="77777777" w:rsidR="007163D7" w:rsidRPr="007163D7" w:rsidRDefault="007163D7" w:rsidP="00003834">
      <w:pPr>
        <w:jc w:val="both"/>
        <w:rPr>
          <w:rFonts w:ascii="Book Antiqua" w:hAnsi="Book Antiqua"/>
          <w:color w:val="FF0000"/>
          <w:sz w:val="22"/>
          <w:szCs w:val="22"/>
        </w:rPr>
      </w:pPr>
    </w:p>
    <w:p w14:paraId="227437C3" w14:textId="77777777" w:rsidR="00003834" w:rsidRPr="00C4322F" w:rsidRDefault="00003834" w:rsidP="00003834">
      <w:pPr>
        <w:jc w:val="both"/>
        <w:rPr>
          <w:rFonts w:ascii="Book Antiqua" w:hAnsi="Book Antiqua"/>
          <w:b/>
          <w:sz w:val="22"/>
          <w:szCs w:val="22"/>
        </w:rPr>
      </w:pPr>
      <w:r w:rsidRPr="00C4322F">
        <w:rPr>
          <w:rFonts w:ascii="Book Antiqua" w:hAnsi="Book Antiqua"/>
          <w:b/>
          <w:sz w:val="22"/>
          <w:szCs w:val="22"/>
        </w:rPr>
        <w:t>REQUISITS:</w:t>
      </w:r>
    </w:p>
    <w:p w14:paraId="5F8C02F6" w14:textId="77777777" w:rsidR="00A71AE5" w:rsidRPr="00C4322F" w:rsidRDefault="00003834" w:rsidP="00C4322F">
      <w:pPr>
        <w:numPr>
          <w:ilvl w:val="0"/>
          <w:numId w:val="19"/>
        </w:numPr>
        <w:ind w:left="426" w:right="-426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C4322F">
        <w:rPr>
          <w:rFonts w:ascii="Book Antiqua" w:hAnsi="Book Antiqua"/>
          <w:sz w:val="22"/>
          <w:szCs w:val="22"/>
        </w:rPr>
        <w:t xml:space="preserve">Es </w:t>
      </w:r>
      <w:proofErr w:type="spellStart"/>
      <w:r w:rsidRPr="00C4322F">
        <w:rPr>
          <w:rFonts w:ascii="Book Antiqua" w:hAnsi="Book Antiqua"/>
          <w:sz w:val="22"/>
          <w:szCs w:val="22"/>
        </w:rPr>
        <w:t>recorda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que </w:t>
      </w:r>
      <w:proofErr w:type="spellStart"/>
      <w:r w:rsidRPr="00C4322F">
        <w:rPr>
          <w:rFonts w:ascii="Book Antiqua" w:hAnsi="Book Antiqua"/>
          <w:sz w:val="22"/>
          <w:szCs w:val="22"/>
        </w:rPr>
        <w:t>l'entrenador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assumix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el </w:t>
      </w:r>
      <w:proofErr w:type="spellStart"/>
      <w:r w:rsidRPr="00C4322F">
        <w:rPr>
          <w:rFonts w:ascii="Book Antiqua" w:hAnsi="Book Antiqua"/>
          <w:sz w:val="22"/>
          <w:szCs w:val="22"/>
        </w:rPr>
        <w:t>compromís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C4322F">
        <w:rPr>
          <w:rFonts w:ascii="Book Antiqua" w:hAnsi="Book Antiqua"/>
          <w:sz w:val="22"/>
          <w:szCs w:val="22"/>
        </w:rPr>
        <w:t>realitzar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el </w:t>
      </w:r>
      <w:proofErr w:type="spellStart"/>
      <w:r w:rsidRPr="00C4322F">
        <w:rPr>
          <w:rFonts w:ascii="Book Antiqua" w:hAnsi="Book Antiqua"/>
          <w:sz w:val="22"/>
          <w:szCs w:val="22"/>
        </w:rPr>
        <w:t>pròxim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curs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d'Entrenadors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de</w:t>
      </w:r>
      <w:r w:rsidR="00A71AE5" w:rsidRPr="00C4322F">
        <w:rPr>
          <w:rFonts w:ascii="Book Antiqua" w:hAnsi="Book Antiqua"/>
          <w:sz w:val="22"/>
          <w:szCs w:val="22"/>
        </w:rPr>
        <w:t xml:space="preserve">l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corresponent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nivell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sol·licitat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C4322F">
        <w:rPr>
          <w:rFonts w:ascii="Book Antiqua" w:hAnsi="Book Antiqua"/>
          <w:sz w:val="22"/>
          <w:szCs w:val="22"/>
        </w:rPr>
        <w:t>quan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este siga </w:t>
      </w:r>
      <w:proofErr w:type="spellStart"/>
      <w:r w:rsidRPr="00C4322F">
        <w:rPr>
          <w:rFonts w:ascii="Book Antiqua" w:hAnsi="Book Antiqua"/>
          <w:sz w:val="22"/>
          <w:szCs w:val="22"/>
        </w:rPr>
        <w:t>convocat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C4322F">
        <w:rPr>
          <w:rFonts w:ascii="Book Antiqua" w:hAnsi="Book Antiqua"/>
          <w:sz w:val="22"/>
          <w:szCs w:val="22"/>
        </w:rPr>
        <w:t>quedant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sense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validesa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esta </w:t>
      </w:r>
      <w:proofErr w:type="spellStart"/>
      <w:r w:rsidRPr="00C4322F">
        <w:rPr>
          <w:rFonts w:ascii="Book Antiqua" w:hAnsi="Book Antiqua"/>
          <w:sz w:val="22"/>
          <w:szCs w:val="22"/>
        </w:rPr>
        <w:t>autorització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en el </w:t>
      </w:r>
      <w:proofErr w:type="spellStart"/>
      <w:r w:rsidRPr="00C4322F">
        <w:rPr>
          <w:rFonts w:ascii="Book Antiqua" w:hAnsi="Book Antiqua"/>
          <w:sz w:val="22"/>
          <w:szCs w:val="22"/>
        </w:rPr>
        <w:t>cas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de no </w:t>
      </w:r>
      <w:proofErr w:type="spellStart"/>
      <w:r w:rsidRPr="00C4322F">
        <w:rPr>
          <w:rFonts w:ascii="Book Antiqua" w:hAnsi="Book Antiqua"/>
          <w:sz w:val="22"/>
          <w:szCs w:val="22"/>
        </w:rPr>
        <w:t>inscriure's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en el </w:t>
      </w:r>
      <w:proofErr w:type="spellStart"/>
      <w:r w:rsidRPr="00C4322F">
        <w:rPr>
          <w:rFonts w:ascii="Book Antiqua" w:hAnsi="Book Antiqua"/>
          <w:sz w:val="22"/>
          <w:szCs w:val="22"/>
        </w:rPr>
        <w:t>citat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curs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o de no superar el </w:t>
      </w:r>
      <w:proofErr w:type="spellStart"/>
      <w:r w:rsidRPr="00C4322F">
        <w:rPr>
          <w:rFonts w:ascii="Book Antiqua" w:hAnsi="Book Antiqua"/>
          <w:sz w:val="22"/>
          <w:szCs w:val="22"/>
        </w:rPr>
        <w:t>mateix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amb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Pr="00C4322F">
        <w:rPr>
          <w:rFonts w:ascii="Book Antiqua" w:hAnsi="Book Antiqua"/>
          <w:sz w:val="22"/>
          <w:szCs w:val="22"/>
        </w:rPr>
        <w:t>qualificació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d'APTE</w:t>
      </w:r>
      <w:proofErr w:type="spellEnd"/>
      <w:r w:rsidRPr="00C4322F">
        <w:rPr>
          <w:rFonts w:ascii="Book Antiqua" w:hAnsi="Book Antiqua"/>
          <w:sz w:val="22"/>
          <w:szCs w:val="22"/>
        </w:rPr>
        <w:t>.</w:t>
      </w:r>
      <w:r w:rsidR="00A71AE5" w:rsidRPr="00C4322F">
        <w:rPr>
          <w:rFonts w:ascii="Book Antiqua" w:hAnsi="Book Antiqua"/>
          <w:sz w:val="22"/>
          <w:szCs w:val="22"/>
        </w:rPr>
        <w:t xml:space="preserve"> En cas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contrari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perdrà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quantitat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abonada i se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li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anul·larà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1AE5" w:rsidRPr="00C4322F">
        <w:rPr>
          <w:rFonts w:ascii="Book Antiqua" w:hAnsi="Book Antiqua"/>
          <w:sz w:val="22"/>
          <w:szCs w:val="22"/>
        </w:rPr>
        <w:t>l'autorització</w:t>
      </w:r>
      <w:proofErr w:type="spellEnd"/>
      <w:r w:rsidR="00A71AE5" w:rsidRPr="00C4322F">
        <w:rPr>
          <w:rFonts w:ascii="Book Antiqua" w:hAnsi="Book Antiqua"/>
          <w:sz w:val="22"/>
          <w:szCs w:val="22"/>
        </w:rPr>
        <w:t>.</w:t>
      </w:r>
    </w:p>
    <w:p w14:paraId="195A9061" w14:textId="01FEEFDD" w:rsidR="00A71AE5" w:rsidRPr="00C4322F" w:rsidRDefault="00A71AE5" w:rsidP="00C4322F">
      <w:pPr>
        <w:numPr>
          <w:ilvl w:val="0"/>
          <w:numId w:val="19"/>
        </w:numPr>
        <w:tabs>
          <w:tab w:val="left" w:pos="426"/>
        </w:tabs>
        <w:ind w:left="426" w:hanging="284"/>
        <w:jc w:val="both"/>
        <w:textAlignment w:val="auto"/>
        <w:rPr>
          <w:sz w:val="22"/>
          <w:szCs w:val="22"/>
        </w:rPr>
      </w:pPr>
      <w:proofErr w:type="spellStart"/>
      <w:r w:rsidRPr="00C4322F">
        <w:rPr>
          <w:rFonts w:ascii="Book Antiqua" w:hAnsi="Book Antiqua"/>
          <w:sz w:val="22"/>
          <w:szCs w:val="22"/>
        </w:rPr>
        <w:t>Estasol·licitud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ha de pujar-se a la </w:t>
      </w:r>
      <w:proofErr w:type="spellStart"/>
      <w:r w:rsidRPr="00C4322F">
        <w:rPr>
          <w:rFonts w:ascii="Book Antiqua" w:hAnsi="Book Antiqua"/>
          <w:sz w:val="22"/>
          <w:szCs w:val="22"/>
        </w:rPr>
        <w:t>fitxa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de l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'APP </w:t>
      </w:r>
      <w:proofErr w:type="spellStart"/>
      <w:r w:rsidRPr="00C4322F">
        <w:rPr>
          <w:rFonts w:ascii="Book Antiqua" w:hAnsi="Book Antiqua"/>
          <w:sz w:val="22"/>
          <w:szCs w:val="22"/>
        </w:rPr>
        <w:t>juntament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4322F">
        <w:rPr>
          <w:rFonts w:ascii="Book Antiqua" w:hAnsi="Book Antiqua"/>
          <w:sz w:val="22"/>
          <w:szCs w:val="22"/>
        </w:rPr>
        <w:t>amb</w:t>
      </w:r>
      <w:proofErr w:type="spellEnd"/>
      <w:r w:rsidRPr="00C4322F">
        <w:rPr>
          <w:rFonts w:ascii="Book Antiqua" w:hAnsi="Book Antiqua"/>
          <w:sz w:val="22"/>
          <w:szCs w:val="22"/>
        </w:rPr>
        <w:t xml:space="preserve"> el </w:t>
      </w:r>
      <w:r w:rsidR="004946A9" w:rsidRPr="00C4322F">
        <w:rPr>
          <w:rFonts w:ascii="Book Antiqua" w:hAnsi="Book Antiqua"/>
          <w:sz w:val="22"/>
          <w:szCs w:val="22"/>
        </w:rPr>
        <w:t>justificante</w:t>
      </w:r>
      <w:r w:rsidRPr="00C4322F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C4322F">
        <w:rPr>
          <w:rFonts w:ascii="Book Antiqua" w:hAnsi="Book Antiqua"/>
          <w:sz w:val="22"/>
          <w:szCs w:val="22"/>
        </w:rPr>
        <w:t>pagament</w:t>
      </w:r>
      <w:proofErr w:type="spellEnd"/>
      <w:r w:rsidRPr="00C4322F">
        <w:rPr>
          <w:rFonts w:ascii="Book Antiqua" w:hAnsi="Book Antiqua"/>
          <w:sz w:val="22"/>
          <w:szCs w:val="22"/>
        </w:rPr>
        <w:t>.</w:t>
      </w:r>
      <w:r w:rsidR="00003834" w:rsidRPr="00C4322F">
        <w:rPr>
          <w:rFonts w:ascii="Book Antiqua" w:hAnsi="Book Antiqua"/>
          <w:sz w:val="22"/>
          <w:szCs w:val="22"/>
        </w:rPr>
        <w:t xml:space="preserve"> </w:t>
      </w:r>
    </w:p>
    <w:sectPr w:rsidR="00A71AE5" w:rsidRPr="00C4322F" w:rsidSect="001C2CF6">
      <w:headerReference w:type="default" r:id="rId8"/>
      <w:footerReference w:type="default" r:id="rId9"/>
      <w:pgSz w:w="11906" w:h="16838"/>
      <w:pgMar w:top="2095" w:right="1274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32BD" w14:textId="77777777" w:rsidR="00591F9D" w:rsidRDefault="00591F9D">
      <w:r>
        <w:separator/>
      </w:r>
    </w:p>
  </w:endnote>
  <w:endnote w:type="continuationSeparator" w:id="0">
    <w:p w14:paraId="2D46F586" w14:textId="77777777" w:rsidR="00591F9D" w:rsidRDefault="0059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1170EDCE" w14:textId="77777777" w:rsidTr="004B6071">
      <w:trPr>
        <w:trHeight w:val="426"/>
        <w:jc w:val="center"/>
      </w:trPr>
      <w:tc>
        <w:tcPr>
          <w:tcW w:w="1985" w:type="dxa"/>
        </w:tcPr>
        <w:p w14:paraId="7A7CB80A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1DAD5AC2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1E7F995F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202BA3A3" w14:textId="2A75BDCB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45315AB0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345F9F79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3B38" w14:textId="77777777" w:rsidR="00591F9D" w:rsidRDefault="00591F9D">
      <w:r>
        <w:separator/>
      </w:r>
    </w:p>
  </w:footnote>
  <w:footnote w:type="continuationSeparator" w:id="0">
    <w:p w14:paraId="3824B8E8" w14:textId="77777777" w:rsidR="00591F9D" w:rsidRDefault="0059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3EED" w14:textId="77777777" w:rsidR="002E35A3" w:rsidRDefault="001A29CC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3B89421" wp14:editId="5B176EB5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F02DA" wp14:editId="4E1D2AA7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29325545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9C57F24" w14:textId="77777777" w:rsidR="004946A9" w:rsidRPr="00261F28" w:rsidRDefault="004946A9" w:rsidP="004946A9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58AB6789" w14:textId="77777777" w:rsidR="004946A9" w:rsidRPr="00261F28" w:rsidRDefault="004946A9" w:rsidP="004946A9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42AFDC58" w14:textId="77777777" w:rsidR="004946A9" w:rsidRPr="00261F28" w:rsidRDefault="004946A9" w:rsidP="004946A9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6FA4F32F" w14:textId="77777777" w:rsidR="004946A9" w:rsidRPr="00261F28" w:rsidRDefault="004946A9" w:rsidP="004946A9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26123C66" w14:textId="77777777" w:rsidR="004946A9" w:rsidRPr="00EE03AD" w:rsidRDefault="004946A9" w:rsidP="004946A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24A3E54E" w14:textId="77777777" w:rsidR="004946A9" w:rsidRPr="00261F28" w:rsidRDefault="004946A9" w:rsidP="004946A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5A0BD813" w14:textId="433BD775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F02DA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69C57F24" w14:textId="77777777" w:rsidR="004946A9" w:rsidRPr="00261F28" w:rsidRDefault="004946A9" w:rsidP="004946A9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58AB6789" w14:textId="77777777" w:rsidR="004946A9" w:rsidRPr="00261F28" w:rsidRDefault="004946A9" w:rsidP="004946A9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42AFDC58" w14:textId="77777777" w:rsidR="004946A9" w:rsidRPr="00261F28" w:rsidRDefault="004946A9" w:rsidP="004946A9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6FA4F32F" w14:textId="77777777" w:rsidR="004946A9" w:rsidRPr="00261F28" w:rsidRDefault="004946A9" w:rsidP="004946A9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26123C66" w14:textId="77777777" w:rsidR="004946A9" w:rsidRPr="00EE03AD" w:rsidRDefault="004946A9" w:rsidP="004946A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24A3E54E" w14:textId="77777777" w:rsidR="004946A9" w:rsidRPr="00261F28" w:rsidRDefault="004946A9" w:rsidP="004946A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5A0BD813" w14:textId="433BD775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FA311E" wp14:editId="4C3B2DAE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2335590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F43FEBA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A311E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5F43FEBA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66"/>
    <w:multiLevelType w:val="multilevel"/>
    <w:tmpl w:val="9D78A9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7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3" w15:restartNumberingAfterBreak="0">
    <w:nsid w:val="520308E2"/>
    <w:multiLevelType w:val="hybridMultilevel"/>
    <w:tmpl w:val="E3969C2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8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680356640">
    <w:abstractNumId w:val="15"/>
  </w:num>
  <w:num w:numId="2" w16cid:durableId="1792936590">
    <w:abstractNumId w:val="16"/>
  </w:num>
  <w:num w:numId="3" w16cid:durableId="446897729">
    <w:abstractNumId w:val="18"/>
  </w:num>
  <w:num w:numId="4" w16cid:durableId="1815833493">
    <w:abstractNumId w:val="9"/>
  </w:num>
  <w:num w:numId="5" w16cid:durableId="1877037826">
    <w:abstractNumId w:val="10"/>
  </w:num>
  <w:num w:numId="6" w16cid:durableId="838081420">
    <w:abstractNumId w:val="1"/>
  </w:num>
  <w:num w:numId="7" w16cid:durableId="161245247">
    <w:abstractNumId w:val="6"/>
  </w:num>
  <w:num w:numId="8" w16cid:durableId="135072210">
    <w:abstractNumId w:val="12"/>
  </w:num>
  <w:num w:numId="9" w16cid:durableId="1615552874">
    <w:abstractNumId w:val="4"/>
  </w:num>
  <w:num w:numId="10" w16cid:durableId="1874615856">
    <w:abstractNumId w:val="17"/>
  </w:num>
  <w:num w:numId="11" w16cid:durableId="472481590">
    <w:abstractNumId w:val="8"/>
  </w:num>
  <w:num w:numId="12" w16cid:durableId="2131000979">
    <w:abstractNumId w:val="5"/>
  </w:num>
  <w:num w:numId="13" w16cid:durableId="373891673">
    <w:abstractNumId w:val="2"/>
  </w:num>
  <w:num w:numId="14" w16cid:durableId="1519081695">
    <w:abstractNumId w:val="3"/>
  </w:num>
  <w:num w:numId="15" w16cid:durableId="1036346732">
    <w:abstractNumId w:val="14"/>
  </w:num>
  <w:num w:numId="16" w16cid:durableId="551111407">
    <w:abstractNumId w:val="11"/>
  </w:num>
  <w:num w:numId="17" w16cid:durableId="169148896">
    <w:abstractNumId w:val="7"/>
  </w:num>
  <w:num w:numId="18" w16cid:durableId="684867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945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3834"/>
    <w:rsid w:val="00005754"/>
    <w:rsid w:val="0000640C"/>
    <w:rsid w:val="000075D1"/>
    <w:rsid w:val="00011169"/>
    <w:rsid w:val="00017565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5C1D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29CC"/>
    <w:rsid w:val="001A3008"/>
    <w:rsid w:val="001A4440"/>
    <w:rsid w:val="001B14E2"/>
    <w:rsid w:val="001B36D3"/>
    <w:rsid w:val="001B50EE"/>
    <w:rsid w:val="001B637D"/>
    <w:rsid w:val="001B6FA5"/>
    <w:rsid w:val="001C25F7"/>
    <w:rsid w:val="001C2CF6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46A9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1F9D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3D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042F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19F3"/>
    <w:rsid w:val="00A52F63"/>
    <w:rsid w:val="00A629B1"/>
    <w:rsid w:val="00A71AE5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0590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4322F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1F5A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25F8"/>
    <w:rsid w:val="00F0317A"/>
    <w:rsid w:val="00F0382A"/>
    <w:rsid w:val="00F05F93"/>
    <w:rsid w:val="00F06E25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5ED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848CC"/>
  <w15:chartTrackingRefBased/>
  <w15:docId w15:val="{93207CF3-5017-024B-90FE-2B4693D7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  <w:style w:type="paragraph" w:styleId="Descripcin">
    <w:name w:val="caption"/>
    <w:basedOn w:val="Normal"/>
    <w:next w:val="Normal"/>
    <w:semiHidden/>
    <w:unhideWhenUsed/>
    <w:qFormat/>
    <w:rsid w:val="00003834"/>
    <w:pPr>
      <w:jc w:val="both"/>
      <w:textAlignment w:val="auto"/>
    </w:pPr>
    <w:rPr>
      <w:rFonts w:ascii="Book Antiqua" w:hAnsi="Book Antiqua"/>
      <w:sz w:val="24"/>
    </w:rPr>
  </w:style>
  <w:style w:type="paragraph" w:styleId="Ttulo">
    <w:name w:val="Title"/>
    <w:basedOn w:val="Normal"/>
    <w:link w:val="TtuloCar"/>
    <w:qFormat/>
    <w:rsid w:val="00003834"/>
    <w:pPr>
      <w:ind w:firstLine="851"/>
      <w:jc w:val="center"/>
      <w:textAlignment w:val="auto"/>
    </w:pPr>
    <w:rPr>
      <w:sz w:val="24"/>
    </w:rPr>
  </w:style>
  <w:style w:type="character" w:customStyle="1" w:styleId="TtuloCar">
    <w:name w:val="Título Car"/>
    <w:link w:val="Ttulo"/>
    <w:rsid w:val="00003834"/>
    <w:rPr>
      <w:sz w:val="24"/>
    </w:rPr>
  </w:style>
  <w:style w:type="paragraph" w:styleId="Subttulo">
    <w:name w:val="Subtitle"/>
    <w:basedOn w:val="Normal"/>
    <w:link w:val="SubttuloCar"/>
    <w:qFormat/>
    <w:rsid w:val="00003834"/>
    <w:pPr>
      <w:jc w:val="center"/>
      <w:textAlignment w:val="auto"/>
    </w:pPr>
    <w:rPr>
      <w:rFonts w:ascii="Book Antiqua" w:hAnsi="Book Antiqua"/>
      <w:sz w:val="24"/>
    </w:rPr>
  </w:style>
  <w:style w:type="character" w:customStyle="1" w:styleId="SubttuloCar">
    <w:name w:val="Subtítulo Car"/>
    <w:link w:val="Subttulo"/>
    <w:rsid w:val="00003834"/>
    <w:rPr>
      <w:rFonts w:ascii="Book Antiqua" w:hAnsi="Book Antiqua"/>
      <w:sz w:val="24"/>
    </w:rPr>
  </w:style>
  <w:style w:type="paragraph" w:customStyle="1" w:styleId="Sangra2detindependiente1">
    <w:name w:val="Sangría 2 de t. independiente1"/>
    <w:basedOn w:val="Normal"/>
    <w:rsid w:val="00003834"/>
    <w:pPr>
      <w:ind w:firstLine="851"/>
      <w:jc w:val="both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1304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2024-03-15T13:31:00Z</cp:lastPrinted>
  <dcterms:created xsi:type="dcterms:W3CDTF">2024-06-28T10:59:00Z</dcterms:created>
  <dcterms:modified xsi:type="dcterms:W3CDTF">2024-07-02T09:17:00Z</dcterms:modified>
</cp:coreProperties>
</file>